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D015B" w14:textId="57A84632" w:rsidR="00C93C7A" w:rsidRPr="00D00462" w:rsidRDefault="00F22B20" w:rsidP="00C46542">
      <w:pPr>
        <w:ind w:left="142" w:right="142"/>
        <w:rPr>
          <w:rFonts w:asciiTheme="majorHAnsi" w:hAnsiTheme="majorHAnsi" w:cstheme="majorHAnsi"/>
          <w:sz w:val="22"/>
          <w:szCs w:val="22"/>
        </w:rPr>
      </w:pPr>
      <w:r w:rsidRPr="00D00462">
        <w:rPr>
          <w:rFonts w:asciiTheme="majorHAnsi" w:hAnsiTheme="majorHAnsi" w:cstheme="majorHAnsi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AD76" wp14:editId="5CFFD0E0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708E" w14:textId="77777777" w:rsidR="00A21EE8" w:rsidRPr="00A9442C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AD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" filled="f" stroked="f">
                <v:textbox>
                  <w:txbxContent>
                    <w:p w14:paraId="3D91708E" w14:textId="77777777" w:rsidR="00A21EE8" w:rsidRPr="00A9442C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56F715" w14:textId="77777777" w:rsidR="00C93C7A" w:rsidRPr="00D00462" w:rsidRDefault="00C93C7A" w:rsidP="00C93C7A">
      <w:pPr>
        <w:rPr>
          <w:rFonts w:asciiTheme="majorHAnsi" w:hAnsiTheme="majorHAnsi" w:cstheme="majorHAnsi"/>
          <w:sz w:val="22"/>
          <w:szCs w:val="22"/>
        </w:rPr>
      </w:pPr>
    </w:p>
    <w:p w14:paraId="73742A63" w14:textId="77777777" w:rsidR="00C93C7A" w:rsidRPr="00D00462" w:rsidRDefault="00C93C7A" w:rsidP="00C93C7A">
      <w:pPr>
        <w:rPr>
          <w:rFonts w:asciiTheme="majorHAnsi" w:hAnsiTheme="majorHAnsi" w:cstheme="majorHAnsi"/>
          <w:sz w:val="22"/>
          <w:szCs w:val="22"/>
        </w:rPr>
      </w:pPr>
    </w:p>
    <w:p w14:paraId="50B8AE95" w14:textId="77777777" w:rsidR="00C93C7A" w:rsidRPr="00D00462" w:rsidRDefault="00C93C7A" w:rsidP="00C93C7A">
      <w:pPr>
        <w:rPr>
          <w:rFonts w:asciiTheme="majorHAnsi" w:hAnsiTheme="majorHAnsi" w:cstheme="majorHAnsi"/>
          <w:sz w:val="22"/>
          <w:szCs w:val="22"/>
        </w:rPr>
      </w:pPr>
    </w:p>
    <w:p w14:paraId="3971A609" w14:textId="77777777" w:rsidR="00C93C7A" w:rsidRPr="00D00462" w:rsidRDefault="00C93C7A" w:rsidP="00C93C7A">
      <w:pPr>
        <w:rPr>
          <w:rFonts w:asciiTheme="majorHAnsi" w:hAnsiTheme="majorHAnsi" w:cstheme="majorHAnsi"/>
          <w:sz w:val="22"/>
          <w:szCs w:val="22"/>
        </w:rPr>
      </w:pPr>
    </w:p>
    <w:p w14:paraId="668C413B" w14:textId="77777777" w:rsidR="00C93C7A" w:rsidRPr="00D00462" w:rsidRDefault="00C93C7A" w:rsidP="00C93C7A">
      <w:pPr>
        <w:rPr>
          <w:rFonts w:asciiTheme="majorHAnsi" w:hAnsiTheme="majorHAnsi" w:cstheme="majorHAnsi"/>
          <w:sz w:val="22"/>
          <w:szCs w:val="22"/>
        </w:rPr>
      </w:pPr>
    </w:p>
    <w:p w14:paraId="6D99DE21" w14:textId="4B91896A" w:rsidR="00C93C7A" w:rsidRPr="00D00462" w:rsidRDefault="00C93C7A" w:rsidP="00C93C7A">
      <w:pPr>
        <w:rPr>
          <w:rFonts w:asciiTheme="majorHAnsi" w:hAnsiTheme="majorHAnsi" w:cstheme="majorHAnsi"/>
          <w:sz w:val="22"/>
          <w:szCs w:val="22"/>
        </w:rPr>
      </w:pPr>
    </w:p>
    <w:p w14:paraId="0E140512" w14:textId="5D0CE8EC" w:rsidR="00C93C7A" w:rsidRPr="00D00462" w:rsidRDefault="00C93C7A" w:rsidP="00D00462">
      <w:pPr>
        <w:suppressAutoHyphens/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</w:pPr>
      <w:r w:rsidRPr="00D00462"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  <w:t xml:space="preserve">Thetford-Mines, le </w:t>
      </w:r>
      <w:r w:rsidR="00D00462"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  <w:t xml:space="preserve">19 </w:t>
      </w:r>
      <w:r w:rsidR="00C0769C"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  <w:t>mars</w:t>
      </w:r>
      <w:r w:rsidR="003407F6" w:rsidRPr="00D00462"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  <w:t xml:space="preserve"> 2018</w:t>
      </w:r>
      <w:r w:rsidRPr="00D00462"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  <w:t xml:space="preserve">                       COMMUNIQUÉ DE PRESSE</w:t>
      </w:r>
    </w:p>
    <w:p w14:paraId="31132EEC" w14:textId="77777777" w:rsidR="00C93C7A" w:rsidRPr="00D00462" w:rsidRDefault="00C93C7A" w:rsidP="00C93C7A">
      <w:pPr>
        <w:keepNext/>
        <w:numPr>
          <w:ilvl w:val="1"/>
          <w:numId w:val="0"/>
        </w:numPr>
        <w:tabs>
          <w:tab w:val="num" w:pos="0"/>
        </w:tabs>
        <w:suppressAutoHyphens/>
        <w:jc w:val="right"/>
        <w:outlineLvl w:val="1"/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</w:pPr>
      <w:r w:rsidRPr="00D00462"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  <w:t>Pour diffusion immédiate</w:t>
      </w:r>
    </w:p>
    <w:p w14:paraId="47FBF418" w14:textId="77777777" w:rsidR="00C93C7A" w:rsidRPr="00D00462" w:rsidRDefault="00C93C7A" w:rsidP="00C93C7A">
      <w:pPr>
        <w:keepNext/>
        <w:numPr>
          <w:ilvl w:val="1"/>
          <w:numId w:val="0"/>
        </w:numPr>
        <w:tabs>
          <w:tab w:val="num" w:pos="0"/>
        </w:tabs>
        <w:suppressAutoHyphens/>
        <w:jc w:val="right"/>
        <w:outlineLvl w:val="1"/>
        <w:rPr>
          <w:rFonts w:asciiTheme="majorHAnsi" w:eastAsia="Times New Roman" w:hAnsiTheme="majorHAnsi" w:cstheme="majorHAnsi"/>
          <w:sz w:val="22"/>
          <w:szCs w:val="22"/>
          <w:lang w:val="fr-CA" w:eastAsia="ar-SA"/>
        </w:rPr>
      </w:pPr>
    </w:p>
    <w:p w14:paraId="27D006D3" w14:textId="77777777" w:rsidR="00C93C7A" w:rsidRPr="00D00462" w:rsidRDefault="00C93C7A" w:rsidP="00C93C7A">
      <w:pPr>
        <w:suppressAutoHyphens/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  <w:lang w:val="fr-CA" w:eastAsia="ar-SA"/>
        </w:rPr>
      </w:pPr>
      <w:r w:rsidRPr="00D00462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  <w:lang w:val="fr-CA" w:eastAsia="ar-SA"/>
        </w:rPr>
        <w:t>Café-discussions mensuel de Partage au masculin</w:t>
      </w:r>
    </w:p>
    <w:p w14:paraId="72A298C7" w14:textId="77777777" w:rsidR="00C93C7A" w:rsidRPr="00D00462" w:rsidRDefault="00C93C7A" w:rsidP="00C93C7A">
      <w:pPr>
        <w:suppressAutoHyphens/>
        <w:rPr>
          <w:rFonts w:asciiTheme="majorHAnsi" w:eastAsia="Times New Roman" w:hAnsiTheme="majorHAnsi" w:cstheme="majorHAnsi"/>
          <w:b/>
          <w:sz w:val="22"/>
          <w:szCs w:val="22"/>
          <w:lang w:val="fr-CA" w:eastAsia="ar-SA"/>
        </w:rPr>
      </w:pPr>
    </w:p>
    <w:p w14:paraId="6885B861" w14:textId="77777777" w:rsidR="00C0769C" w:rsidRDefault="00C0769C" w:rsidP="00C0769C">
      <w:pPr>
        <w:jc w:val="center"/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</w:pPr>
      <w:bookmarkStart w:id="0" w:name="_GoBack"/>
      <w:r w:rsidRPr="00C0769C"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  <w:t>L’herbe est-elle plus verte chez le voisin?</w:t>
      </w:r>
    </w:p>
    <w:bookmarkEnd w:id="0"/>
    <w:p w14:paraId="48A402E2" w14:textId="77777777" w:rsidR="00C0769C" w:rsidRDefault="00C0769C" w:rsidP="00C0769C">
      <w:pPr>
        <w:jc w:val="center"/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</w:pPr>
    </w:p>
    <w:p w14:paraId="1CC8628B" w14:textId="4E793EBE" w:rsidR="00C0769C" w:rsidRDefault="00C0769C" w:rsidP="00C0769C">
      <w:pPr>
        <w:jc w:val="center"/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</w:pPr>
      <w:r w:rsidRPr="00C0769C"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  <w:t xml:space="preserve">Voilà le sujet abordé lors du Café-discussion de Partage au Masculin </w:t>
      </w:r>
      <w:r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  <w:t xml:space="preserve">tenu </w:t>
      </w:r>
      <w:r w:rsidRPr="00C0769C"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  <w:t>à Thetford Mines, le mercredi 4 avril 2018, 19h00, au local de l’organisme (264 rue Notre-Dame est).</w:t>
      </w:r>
    </w:p>
    <w:p w14:paraId="6CFF4950" w14:textId="77777777" w:rsidR="00C0769C" w:rsidRPr="00C0769C" w:rsidRDefault="00C0769C" w:rsidP="00C0769C">
      <w:pPr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</w:pPr>
    </w:p>
    <w:p w14:paraId="18AC675E" w14:textId="3F991E75" w:rsidR="00C0769C" w:rsidRDefault="00C0769C" w:rsidP="00C0769C">
      <w:pPr>
        <w:jc w:val="center"/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</w:pPr>
      <w:r w:rsidRPr="00C0769C"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  <w:t>Nous désirons souvent ce que nous n’avons pas. Le voisin semble plus heureux, il a un bon emploi, une belle auto, une belle famille, il semble ne pas avo</w:t>
      </w:r>
      <w:r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  <w:t>ir d’ennuis, une belle vie quoi. I</w:t>
      </w:r>
      <w:r w:rsidRPr="00C0769C"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  <w:t>l est sûrement né sous une bonne étoile. Sur Facebook, Instagram et ailleurs</w:t>
      </w:r>
      <w:r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  <w:t>,</w:t>
      </w:r>
      <w:r w:rsidRPr="00C0769C"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  <w:t xml:space="preserve"> il y a plein d’images de bonheur parfait. Le bonheur ne serait-il accessible qu’au voisin et pas à moi? Se pourrait-il que ce ne so</w:t>
      </w:r>
      <w:r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  <w:t>it qu’une idée que l’on se fait? P</w:t>
      </w:r>
      <w:r w:rsidRPr="00C0769C"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  <w:t>eut-être que le voisin</w:t>
      </w:r>
      <w:r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  <w:t xml:space="preserve"> qu’on envie</w:t>
      </w:r>
      <w:r w:rsidRPr="00C0769C"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  <w:t xml:space="preserve"> trouve que notre herbe est plus verte</w:t>
      </w:r>
      <w:r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  <w:t xml:space="preserve"> que la sienne</w:t>
      </w:r>
      <w:r w:rsidRPr="00C0769C"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  <w:t>?</w:t>
      </w:r>
    </w:p>
    <w:p w14:paraId="316C33E7" w14:textId="77777777" w:rsidR="00C0769C" w:rsidRPr="00C0769C" w:rsidRDefault="00C0769C" w:rsidP="00C0769C">
      <w:pPr>
        <w:jc w:val="center"/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</w:pPr>
    </w:p>
    <w:p w14:paraId="1F0FE62F" w14:textId="70323875" w:rsidR="00C0769C" w:rsidRPr="00C0769C" w:rsidRDefault="00C0769C" w:rsidP="00C0769C">
      <w:pPr>
        <w:jc w:val="center"/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</w:pPr>
      <w:r w:rsidRPr="00C0769C"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  <w:t>Est-ce que vous aimez votre vie? Peut-on décider d’être heureux malgré les épreuves? Comment faire pour apprécier la vie, aimer la vie et la vivre pleinement?</w:t>
      </w:r>
    </w:p>
    <w:p w14:paraId="3FFE5491" w14:textId="77777777" w:rsidR="00C0769C" w:rsidRPr="00C0769C" w:rsidRDefault="00C0769C" w:rsidP="00C0769C">
      <w:pPr>
        <w:jc w:val="center"/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</w:pPr>
    </w:p>
    <w:p w14:paraId="05586E24" w14:textId="77777777" w:rsidR="00C0769C" w:rsidRPr="00C0769C" w:rsidRDefault="00C0769C" w:rsidP="00C0769C">
      <w:pPr>
        <w:jc w:val="center"/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</w:pPr>
      <w:r w:rsidRPr="00C0769C">
        <w:rPr>
          <w:rFonts w:asciiTheme="majorHAnsi" w:eastAsia="Calibri" w:hAnsiTheme="majorHAnsi" w:cstheme="majorHAnsi"/>
          <w:b/>
          <w:sz w:val="22"/>
          <w:szCs w:val="22"/>
          <w:lang w:val="fr-CA" w:eastAsia="en-US"/>
        </w:rPr>
        <w:t>Animée par Roger Jacques, cette activité gratuite est offerte à tous les hommes de la région qui ont le goût d’échanger entre eux dans une atmosphère cordiale et en toute confidentialité.</w:t>
      </w:r>
    </w:p>
    <w:p w14:paraId="5A0B1C0D" w14:textId="77777777" w:rsidR="00C93C7A" w:rsidRPr="00D00462" w:rsidRDefault="00C93C7A" w:rsidP="00C93C7A">
      <w:pPr>
        <w:jc w:val="center"/>
        <w:rPr>
          <w:rFonts w:asciiTheme="majorHAnsi" w:hAnsiTheme="majorHAnsi" w:cstheme="majorHAnsi"/>
          <w:sz w:val="22"/>
          <w:szCs w:val="22"/>
          <w:lang w:val="fr-CA"/>
        </w:rPr>
      </w:pPr>
    </w:p>
    <w:p w14:paraId="77400585" w14:textId="77777777" w:rsidR="00C93C7A" w:rsidRDefault="00C93C7A" w:rsidP="00C93C7A">
      <w:pPr>
        <w:jc w:val="center"/>
        <w:rPr>
          <w:rFonts w:asciiTheme="majorHAnsi" w:hAnsiTheme="majorHAnsi" w:cstheme="majorHAnsi"/>
          <w:sz w:val="22"/>
          <w:szCs w:val="22"/>
          <w:lang w:val="fr-CA"/>
        </w:rPr>
      </w:pPr>
      <w:r w:rsidRPr="00D00462">
        <w:rPr>
          <w:rFonts w:asciiTheme="majorHAnsi" w:hAnsiTheme="majorHAnsi" w:cstheme="majorHAnsi"/>
          <w:sz w:val="22"/>
          <w:szCs w:val="22"/>
          <w:lang w:val="fr-CA"/>
        </w:rPr>
        <w:t>Pour s’informer : 418 335-6677</w:t>
      </w:r>
    </w:p>
    <w:p w14:paraId="51ACC50F" w14:textId="77777777" w:rsidR="00C0769C" w:rsidRPr="00D00462" w:rsidRDefault="00C0769C" w:rsidP="00C93C7A">
      <w:pPr>
        <w:jc w:val="center"/>
        <w:rPr>
          <w:rFonts w:asciiTheme="majorHAnsi" w:hAnsiTheme="majorHAnsi" w:cstheme="majorHAnsi"/>
          <w:sz w:val="22"/>
          <w:szCs w:val="22"/>
          <w:lang w:val="fr-CA"/>
        </w:rPr>
      </w:pPr>
    </w:p>
    <w:p w14:paraId="6E20C79C" w14:textId="77777777" w:rsidR="00C93C7A" w:rsidRPr="00D00462" w:rsidRDefault="00C93C7A" w:rsidP="00C93C7A">
      <w:pPr>
        <w:jc w:val="center"/>
        <w:rPr>
          <w:rFonts w:asciiTheme="majorHAnsi" w:hAnsiTheme="majorHAnsi" w:cstheme="majorHAnsi"/>
          <w:sz w:val="22"/>
          <w:szCs w:val="22"/>
          <w:lang w:val="fr-CA"/>
        </w:rPr>
      </w:pPr>
      <w:r w:rsidRPr="00D00462">
        <w:rPr>
          <w:rFonts w:asciiTheme="majorHAnsi" w:hAnsiTheme="majorHAnsi" w:cstheme="majorHAnsi"/>
          <w:sz w:val="22"/>
          <w:szCs w:val="22"/>
          <w:lang w:val="fr-CA"/>
        </w:rPr>
        <w:t>-30-</w:t>
      </w:r>
    </w:p>
    <w:p w14:paraId="2F004705" w14:textId="2980F916" w:rsidR="00006CB1" w:rsidRPr="00D00462" w:rsidRDefault="00C93C7A" w:rsidP="00C93C7A">
      <w:pPr>
        <w:jc w:val="both"/>
        <w:rPr>
          <w:rFonts w:asciiTheme="majorHAnsi" w:hAnsiTheme="majorHAnsi" w:cstheme="majorHAnsi"/>
          <w:i/>
          <w:sz w:val="22"/>
          <w:szCs w:val="22"/>
          <w:lang w:val="fr-CA"/>
        </w:rPr>
      </w:pPr>
      <w:r w:rsidRPr="00D00462">
        <w:rPr>
          <w:rFonts w:asciiTheme="majorHAnsi" w:hAnsiTheme="majorHAnsi" w:cstheme="majorHAnsi"/>
          <w:i/>
          <w:sz w:val="22"/>
          <w:szCs w:val="22"/>
          <w:lang w:val="fr-CA"/>
        </w:rPr>
        <w:t>Source: Guy Dubé   418-335-6677</w:t>
      </w:r>
    </w:p>
    <w:sectPr w:rsidR="00006CB1" w:rsidRPr="00D00462" w:rsidSect="00C93C7A">
      <w:headerReference w:type="even" r:id="rId7"/>
      <w:headerReference w:type="default" r:id="rId8"/>
      <w:headerReference w:type="first" r:id="rId9"/>
      <w:pgSz w:w="12240" w:h="15840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BBA1F" w14:textId="77777777" w:rsidR="00015524" w:rsidRDefault="00015524" w:rsidP="00B16943">
      <w:r>
        <w:separator/>
      </w:r>
    </w:p>
  </w:endnote>
  <w:endnote w:type="continuationSeparator" w:id="0">
    <w:p w14:paraId="33D981CB" w14:textId="77777777" w:rsidR="00015524" w:rsidRDefault="00015524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5AA83" w14:textId="77777777" w:rsidR="00015524" w:rsidRDefault="00015524" w:rsidP="00B16943">
      <w:r>
        <w:separator/>
      </w:r>
    </w:p>
  </w:footnote>
  <w:footnote w:type="continuationSeparator" w:id="0">
    <w:p w14:paraId="0295756F" w14:textId="77777777" w:rsidR="00015524" w:rsidRDefault="00015524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6281D81A" w:rsidR="00A21EE8" w:rsidRDefault="00015524">
    <w:pPr>
      <w:pStyle w:val="En-tte"/>
    </w:pPr>
    <w:r>
      <w:rPr>
        <w:noProof/>
        <w:lang w:val="fr-FR"/>
      </w:rPr>
      <w:pict w14:anchorId="2A4C5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86.5pt;height:759pt;z-index:-251657216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0A40A0C5" w:rsidR="00A21EE8" w:rsidRDefault="00015524">
    <w:pPr>
      <w:pStyle w:val="En-tte"/>
    </w:pPr>
    <w:r>
      <w:rPr>
        <w:noProof/>
        <w:lang w:val="fr-FR"/>
      </w:rPr>
      <w:pict w14:anchorId="6C6464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86.5pt;height:759pt;z-index:-251658240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4E2D40ED" w:rsidR="00A21EE8" w:rsidRDefault="00015524">
    <w:pPr>
      <w:pStyle w:val="En-tte"/>
    </w:pPr>
    <w:r>
      <w:rPr>
        <w:noProof/>
        <w:lang w:val="fr-FR"/>
      </w:rPr>
      <w:pict w14:anchorId="39209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86.5pt;height:759pt;z-index:-251656192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15524"/>
    <w:rsid w:val="00096420"/>
    <w:rsid w:val="001C2863"/>
    <w:rsid w:val="002479FA"/>
    <w:rsid w:val="002A3F28"/>
    <w:rsid w:val="003407F6"/>
    <w:rsid w:val="00421669"/>
    <w:rsid w:val="004417A7"/>
    <w:rsid w:val="006269C8"/>
    <w:rsid w:val="00665F0E"/>
    <w:rsid w:val="006D7BCE"/>
    <w:rsid w:val="006E20DB"/>
    <w:rsid w:val="007112C5"/>
    <w:rsid w:val="007326AE"/>
    <w:rsid w:val="00830AB4"/>
    <w:rsid w:val="00842A6E"/>
    <w:rsid w:val="00891C9F"/>
    <w:rsid w:val="00892A55"/>
    <w:rsid w:val="008F38FB"/>
    <w:rsid w:val="00923499"/>
    <w:rsid w:val="00A21EE8"/>
    <w:rsid w:val="00A53150"/>
    <w:rsid w:val="00A77537"/>
    <w:rsid w:val="00A841E0"/>
    <w:rsid w:val="00A9442C"/>
    <w:rsid w:val="00B16943"/>
    <w:rsid w:val="00BD0BDF"/>
    <w:rsid w:val="00C0769C"/>
    <w:rsid w:val="00C46542"/>
    <w:rsid w:val="00C676DF"/>
    <w:rsid w:val="00C93C7A"/>
    <w:rsid w:val="00D00462"/>
    <w:rsid w:val="00DA44CC"/>
    <w:rsid w:val="00EB77B8"/>
    <w:rsid w:val="00F22B20"/>
    <w:rsid w:val="00F35F7F"/>
    <w:rsid w:val="00F9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29307AB"/>
  <w14:defaultImageDpi w14:val="300"/>
  <w15:docId w15:val="{FAC43081-AD52-490F-947D-B82EF5A6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25778E-2B62-48CB-9B24-2D454F5B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2015-07-05T20:26:00Z</cp:lastPrinted>
  <dcterms:created xsi:type="dcterms:W3CDTF">2018-03-19T18:11:00Z</dcterms:created>
  <dcterms:modified xsi:type="dcterms:W3CDTF">2018-03-19T18:11:00Z</dcterms:modified>
</cp:coreProperties>
</file>